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C454" w14:textId="77777777" w:rsidR="00080DEF" w:rsidRDefault="00456B35" w:rsidP="00456B35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</w:rPr>
        <w:sectPr w:rsidR="00080DEF" w:rsidSect="00456B35">
          <w:pgSz w:w="11906" w:h="16838"/>
          <w:pgMar w:top="851" w:right="1418" w:bottom="726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  <w:noProof/>
          <w:color w:val="FF0000"/>
          <w:sz w:val="22"/>
          <w:szCs w:val="22"/>
        </w:rPr>
        <w:drawing>
          <wp:inline distT="0" distB="0" distL="0" distR="0" wp14:anchorId="23B04560" wp14:editId="284E4F8E">
            <wp:extent cx="1454150" cy="431274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20" cy="43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9E7F3" w14:textId="7B999DE2" w:rsidR="007E6738" w:rsidRDefault="007E6738" w:rsidP="007E6738">
      <w:pPr>
        <w:spacing w:after="160" w:line="259" w:lineRule="auto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Wer hätte es gewusst? – Quiz</w:t>
      </w:r>
      <w:r w:rsidRPr="00C272C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F45E2C" w14:textId="77777777" w:rsidR="007E6738" w:rsidRPr="007E6738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Calibri" w:hAnsi="Arial" w:cs="Arial"/>
          <w:sz w:val="6"/>
          <w:szCs w:val="6"/>
        </w:rPr>
      </w:pPr>
    </w:p>
    <w:p w14:paraId="65CD926D" w14:textId="703B45A6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1. Wie hieß das erste künstliche Plastikpolymer?  </w:t>
      </w:r>
    </w:p>
    <w:p w14:paraId="1A7754A3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D133D4">
        <w:rPr>
          <w:rFonts w:ascii="Arial" w:eastAsia="Arial" w:hAnsi="Arial" w:cs="Arial"/>
          <w:sz w:val="22"/>
          <w:szCs w:val="22"/>
          <w:lang w:val="en-US"/>
        </w:rPr>
        <w:t xml:space="preserve">a. </w:t>
      </w:r>
      <w:proofErr w:type="spellStart"/>
      <w:r w:rsidRPr="00D133D4">
        <w:rPr>
          <w:rFonts w:ascii="Arial" w:eastAsia="Arial" w:hAnsi="Arial" w:cs="Arial"/>
          <w:sz w:val="22"/>
          <w:szCs w:val="22"/>
          <w:lang w:val="en-US"/>
        </w:rPr>
        <w:t>Bakelit</w:t>
      </w:r>
      <w:proofErr w:type="spellEnd"/>
    </w:p>
    <w:p w14:paraId="6EF6C069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D133D4">
        <w:rPr>
          <w:rFonts w:ascii="Arial" w:eastAsia="Arial" w:hAnsi="Arial" w:cs="Arial"/>
          <w:sz w:val="22"/>
          <w:szCs w:val="22"/>
          <w:lang w:val="en-US"/>
        </w:rPr>
        <w:t>b. Plexiglas</w:t>
      </w:r>
    </w:p>
    <w:p w14:paraId="0B407C20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D133D4">
        <w:rPr>
          <w:rFonts w:ascii="Arial" w:eastAsia="Arial" w:hAnsi="Arial" w:cs="Arial"/>
          <w:sz w:val="22"/>
          <w:szCs w:val="22"/>
          <w:lang w:val="en-US"/>
        </w:rPr>
        <w:t>c. Teflon</w:t>
      </w:r>
    </w:p>
    <w:p w14:paraId="43E69464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</w:p>
    <w:p w14:paraId="7FD7A614" w14:textId="2CEBD76F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2. Wofür wird in Deutschland am meisten Kunststoff eingesetzt?  </w:t>
      </w:r>
    </w:p>
    <w:p w14:paraId="0F0B40BC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a. Getränkeflaschen</w:t>
      </w:r>
    </w:p>
    <w:p w14:paraId="3DBF1C54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b. Spielzeug</w:t>
      </w:r>
    </w:p>
    <w:p w14:paraId="67AE868C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c. Verpackungen</w:t>
      </w:r>
    </w:p>
    <w:p w14:paraId="2D6CA65E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3C372124" w14:textId="6EB486FA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>3. Was wird aus PE (Polyolefine) hergestellt?</w:t>
      </w:r>
    </w:p>
    <w:p w14:paraId="29FF3660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a. Legosteine</w:t>
      </w:r>
    </w:p>
    <w:p w14:paraId="3ED5C19D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 xml:space="preserve">b. </w:t>
      </w:r>
      <w:r w:rsidRPr="00DD2BA5">
        <w:rPr>
          <w:rFonts w:ascii="Arial" w:eastAsia="Arial" w:hAnsi="Arial" w:cs="Arial"/>
          <w:sz w:val="22"/>
          <w:szCs w:val="22"/>
        </w:rPr>
        <w:t>Plastik</w:t>
      </w:r>
      <w:r>
        <w:rPr>
          <w:rFonts w:ascii="Arial" w:eastAsia="Arial" w:hAnsi="Arial" w:cs="Arial"/>
          <w:sz w:val="22"/>
          <w:szCs w:val="22"/>
        </w:rPr>
        <w:t>tüten</w:t>
      </w:r>
    </w:p>
    <w:p w14:paraId="29717B7A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c. Kunststoffflaschen</w:t>
      </w:r>
    </w:p>
    <w:p w14:paraId="019AD030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2B318540" w14:textId="1EAB13DE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>4. Wie lange benötigt eine Kunststoffflasche, bis sie sich in ganz feine Partikel</w:t>
      </w:r>
      <w:r w:rsidRPr="00D133D4">
        <w:rPr>
          <w:rFonts w:ascii="Arial" w:eastAsia="Arial" w:hAnsi="Arial" w:cs="Arial"/>
          <w:sz w:val="22"/>
          <w:szCs w:val="22"/>
        </w:rPr>
        <w:t xml:space="preserve"> </w:t>
      </w:r>
      <w:r w:rsidRPr="000957AE">
        <w:rPr>
          <w:rFonts w:ascii="Arial" w:eastAsia="Arial" w:hAnsi="Arial" w:cs="Arial"/>
          <w:b/>
          <w:bCs/>
          <w:sz w:val="22"/>
          <w:szCs w:val="22"/>
        </w:rPr>
        <w:t>zersetzt hat?</w:t>
      </w:r>
      <w:r w:rsidRPr="00D133D4">
        <w:rPr>
          <w:rFonts w:ascii="Arial" w:eastAsia="Arial" w:hAnsi="Arial" w:cs="Arial"/>
          <w:sz w:val="22"/>
          <w:szCs w:val="22"/>
        </w:rPr>
        <w:t xml:space="preserve">  </w:t>
      </w:r>
    </w:p>
    <w:p w14:paraId="25D1AA7D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a. ca. 150 Jahre</w:t>
      </w:r>
    </w:p>
    <w:p w14:paraId="77865243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b. ca. 250 Jahr</w:t>
      </w:r>
      <w:r>
        <w:rPr>
          <w:rFonts w:ascii="Arial" w:eastAsia="Arial" w:hAnsi="Arial" w:cs="Arial"/>
          <w:sz w:val="22"/>
          <w:szCs w:val="22"/>
        </w:rPr>
        <w:t>e</w:t>
      </w:r>
    </w:p>
    <w:p w14:paraId="770EDC85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c. ca. 450 Jahre</w:t>
      </w:r>
    </w:p>
    <w:p w14:paraId="102ECC6F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6E658A60" w14:textId="2425E69E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5. Wie groß ist der pazifische </w:t>
      </w:r>
      <w:r w:rsidRPr="00DD2BA5">
        <w:rPr>
          <w:rFonts w:ascii="Arial" w:eastAsia="Arial" w:hAnsi="Arial" w:cs="Arial"/>
          <w:b/>
          <w:bCs/>
          <w:sz w:val="22"/>
          <w:szCs w:val="22"/>
        </w:rPr>
        <w:t>Müllstrudel</w:t>
      </w: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?   </w:t>
      </w:r>
    </w:p>
    <w:p w14:paraId="487A6CBA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a. so groß wie Berlin</w:t>
      </w:r>
    </w:p>
    <w:p w14:paraId="1BA9EC1F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b. so groß wie Deutschland</w:t>
      </w:r>
    </w:p>
    <w:p w14:paraId="60D41EDA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c. so groß wie Mitteleuropa</w:t>
      </w:r>
    </w:p>
    <w:p w14:paraId="44B076DF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40CD3582" w14:textId="5D0D135D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>6. Wie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viel Plastik wird weltweit ins Meer gekippt?  </w:t>
      </w:r>
    </w:p>
    <w:p w14:paraId="1B8A96AB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a. 1 kleine Mülltonne pro Sekunde</w:t>
      </w:r>
    </w:p>
    <w:p w14:paraId="2EC2DAD0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b. 1 L</w:t>
      </w:r>
      <w:r>
        <w:rPr>
          <w:rFonts w:ascii="Arial" w:eastAsia="Arial" w:hAnsi="Arial" w:cs="Arial"/>
          <w:sz w:val="22"/>
          <w:szCs w:val="22"/>
        </w:rPr>
        <w:t>kw</w:t>
      </w:r>
      <w:r w:rsidRPr="00D133D4">
        <w:rPr>
          <w:rFonts w:ascii="Arial" w:eastAsia="Arial" w:hAnsi="Arial" w:cs="Arial"/>
          <w:sz w:val="22"/>
          <w:szCs w:val="22"/>
        </w:rPr>
        <w:t>-Ladung pro Minute</w:t>
      </w:r>
    </w:p>
    <w:p w14:paraId="04513C5A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c. 1 Container pro Tag</w:t>
      </w:r>
    </w:p>
    <w:p w14:paraId="3B84F38E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76806487" w14:textId="59ACBA10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>7. Wie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viel Plastikmüll wird in Deutschland zu neuen Rohstoffen recycelt?   </w:t>
      </w:r>
    </w:p>
    <w:p w14:paraId="369D75FF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a. ein Drittel</w:t>
      </w:r>
    </w:p>
    <w:p w14:paraId="51C4814A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b. die Hälfte</w:t>
      </w:r>
    </w:p>
    <w:p w14:paraId="7AA0E2EC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c. 99 Prozent</w:t>
      </w:r>
    </w:p>
    <w:p w14:paraId="092E7F49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57D5B742" w14:textId="526AEB80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8. Was verursacht in Deutschland am meisten Mikroplastik?  </w:t>
      </w:r>
    </w:p>
    <w:p w14:paraId="3CE45178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a. Autoreifenabrieb</w:t>
      </w:r>
    </w:p>
    <w:p w14:paraId="1E16310D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b. Kosmetikprodukte</w:t>
      </w:r>
    </w:p>
    <w:p w14:paraId="54648C00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 xml:space="preserve">c. Textilfasern </w:t>
      </w:r>
    </w:p>
    <w:p w14:paraId="305BB265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48D790BA" w14:textId="6AD978B8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>9. Wie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viel große </w:t>
      </w:r>
      <w:r w:rsidRPr="00DD2BA5">
        <w:rPr>
          <w:rFonts w:ascii="Arial" w:eastAsia="Arial" w:hAnsi="Arial" w:cs="Arial"/>
          <w:b/>
          <w:bCs/>
          <w:sz w:val="22"/>
          <w:szCs w:val="22"/>
        </w:rPr>
        <w:t>Müllstrudel</w:t>
      </w: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 gibt es weltweit?  </w:t>
      </w:r>
    </w:p>
    <w:p w14:paraId="10D806B7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a. 1</w:t>
      </w:r>
    </w:p>
    <w:p w14:paraId="4A865779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b. 3</w:t>
      </w:r>
    </w:p>
    <w:p w14:paraId="1ED69141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D133D4">
        <w:rPr>
          <w:rFonts w:ascii="Arial" w:eastAsia="Arial" w:hAnsi="Arial" w:cs="Arial"/>
          <w:sz w:val="22"/>
          <w:szCs w:val="22"/>
        </w:rPr>
        <w:t>c. 5</w:t>
      </w:r>
    </w:p>
    <w:p w14:paraId="288F2B5A" w14:textId="77777777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177EF324" w14:textId="33F92846" w:rsidR="007E6738" w:rsidRPr="00D133D4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D133D4">
        <w:rPr>
          <w:rFonts w:ascii="Arial" w:eastAsia="Arial" w:hAnsi="Arial" w:cs="Arial"/>
          <w:b/>
          <w:bCs/>
          <w:sz w:val="22"/>
          <w:szCs w:val="22"/>
        </w:rPr>
        <w:t>10. Wie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D133D4">
        <w:rPr>
          <w:rFonts w:ascii="Arial" w:eastAsia="Arial" w:hAnsi="Arial" w:cs="Arial"/>
          <w:b/>
          <w:bCs/>
          <w:sz w:val="22"/>
          <w:szCs w:val="22"/>
        </w:rPr>
        <w:t xml:space="preserve">viel Kunststoffflaschen finden sich auf 100 Meter Mittelmeerstrand?  </w:t>
      </w:r>
    </w:p>
    <w:p w14:paraId="7C425E94" w14:textId="77777777" w:rsidR="007E6738" w:rsidRPr="003156AD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3156AD">
        <w:rPr>
          <w:rFonts w:ascii="Arial" w:eastAsia="Arial" w:hAnsi="Arial" w:cs="Arial"/>
          <w:sz w:val="22"/>
          <w:szCs w:val="22"/>
        </w:rPr>
        <w:t>a. 67</w:t>
      </w:r>
    </w:p>
    <w:p w14:paraId="19333DF1" w14:textId="77777777" w:rsidR="007E6738" w:rsidRPr="003156AD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3156AD">
        <w:rPr>
          <w:rFonts w:ascii="Arial" w:eastAsia="Arial" w:hAnsi="Arial" w:cs="Arial"/>
          <w:sz w:val="22"/>
          <w:szCs w:val="22"/>
        </w:rPr>
        <w:t>b. 91</w:t>
      </w:r>
    </w:p>
    <w:p w14:paraId="5DDC08DC" w14:textId="77777777" w:rsidR="007E6738" w:rsidRPr="003156AD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3156AD">
        <w:rPr>
          <w:rFonts w:ascii="Arial" w:eastAsia="Arial" w:hAnsi="Arial" w:cs="Arial"/>
          <w:sz w:val="22"/>
          <w:szCs w:val="22"/>
        </w:rPr>
        <w:t>c. 112</w:t>
      </w:r>
    </w:p>
    <w:p w14:paraId="5D4CD69B" w14:textId="77777777" w:rsidR="007E6738" w:rsidRPr="003156AD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</w:p>
    <w:p w14:paraId="67D1EDB8" w14:textId="77777777" w:rsidR="007E6738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</w:rPr>
      </w:pPr>
      <w:r w:rsidRPr="000957AE">
        <w:rPr>
          <w:rFonts w:ascii="Arial" w:eastAsia="Arial" w:hAnsi="Arial" w:cs="Arial"/>
          <w:b/>
          <w:bCs/>
          <w:sz w:val="22"/>
          <w:szCs w:val="22"/>
        </w:rPr>
        <w:t>Richtige Antworten:</w:t>
      </w:r>
      <w:r w:rsidRPr="000957AE">
        <w:rPr>
          <w:rFonts w:ascii="Arial" w:eastAsia="Arial" w:hAnsi="Arial" w:cs="Arial"/>
          <w:sz w:val="22"/>
          <w:szCs w:val="22"/>
        </w:rPr>
        <w:t xml:space="preserve"> 1a, 2c, 3b, 4c, 5c, 6b, 7a, 8a, 9c, 10b</w:t>
      </w:r>
    </w:p>
    <w:p w14:paraId="5329BFA6" w14:textId="77777777" w:rsidR="007E6738" w:rsidRPr="007E6738" w:rsidRDefault="007E6738" w:rsidP="007E6738">
      <w:pPr>
        <w:widowControl w:val="0"/>
        <w:tabs>
          <w:tab w:val="left" w:pos="1928"/>
        </w:tabs>
        <w:suppressAutoHyphens/>
        <w:autoSpaceDN w:val="0"/>
        <w:textAlignment w:val="baseline"/>
        <w:rPr>
          <w:rFonts w:ascii="Arial" w:eastAsia="Calibri" w:hAnsi="Arial" w:cs="Arial"/>
          <w:sz w:val="8"/>
          <w:szCs w:val="8"/>
        </w:rPr>
      </w:pPr>
    </w:p>
    <w:p w14:paraId="0CE907D1" w14:textId="77777777" w:rsidR="00080DEF" w:rsidRDefault="00080DEF">
      <w:pPr>
        <w:rPr>
          <w:rFonts w:ascii="Arial" w:hAnsi="Arial" w:cs="Arial"/>
          <w:sz w:val="16"/>
          <w:szCs w:val="16"/>
        </w:rPr>
      </w:pPr>
    </w:p>
    <w:p w14:paraId="6B0A794B" w14:textId="77777777" w:rsidR="00080DEF" w:rsidRDefault="00080DEF">
      <w:pPr>
        <w:rPr>
          <w:rFonts w:ascii="Arial" w:hAnsi="Arial" w:cs="Arial"/>
          <w:sz w:val="16"/>
          <w:szCs w:val="16"/>
        </w:rPr>
      </w:pPr>
    </w:p>
    <w:p w14:paraId="4237AF02" w14:textId="77777777" w:rsidR="00080DEF" w:rsidRDefault="00080DEF">
      <w:pPr>
        <w:rPr>
          <w:rFonts w:ascii="Arial" w:hAnsi="Arial" w:cs="Arial"/>
          <w:sz w:val="16"/>
          <w:szCs w:val="16"/>
        </w:rPr>
        <w:sectPr w:rsidR="00080DEF" w:rsidSect="00080DEF">
          <w:type w:val="continuous"/>
          <w:pgSz w:w="11906" w:h="16838"/>
          <w:pgMar w:top="851" w:right="1418" w:bottom="726" w:left="1418" w:header="709" w:footer="709" w:gutter="0"/>
          <w:cols w:space="708"/>
          <w:formProt w:val="0"/>
          <w:docGrid w:linePitch="360"/>
        </w:sectPr>
      </w:pPr>
    </w:p>
    <w:p w14:paraId="7038B516" w14:textId="049B7F92" w:rsidR="001467F0" w:rsidRPr="007E6738" w:rsidRDefault="00456B35">
      <w:pPr>
        <w:rPr>
          <w:rFonts w:ascii="Arial" w:hAnsi="Arial" w:cs="Arial"/>
          <w:sz w:val="16"/>
          <w:szCs w:val="16"/>
        </w:rPr>
      </w:pPr>
      <w:r w:rsidRPr="0059778C">
        <w:rPr>
          <w:rFonts w:ascii="Arial" w:hAnsi="Arial" w:cs="Arial"/>
          <w:sz w:val="16"/>
          <w:szCs w:val="16"/>
        </w:rPr>
        <w:t xml:space="preserve">Klett Kita GmbH, Eine Kita leiten, Ausgabe </w:t>
      </w:r>
      <w:r>
        <w:rPr>
          <w:rFonts w:ascii="Arial" w:hAnsi="Arial" w:cs="Arial"/>
          <w:sz w:val="16"/>
          <w:szCs w:val="16"/>
        </w:rPr>
        <w:t>August</w:t>
      </w:r>
      <w:r w:rsidRPr="0059778C">
        <w:rPr>
          <w:rFonts w:ascii="Arial" w:hAnsi="Arial" w:cs="Arial"/>
          <w:sz w:val="16"/>
          <w:szCs w:val="16"/>
        </w:rPr>
        <w:t xml:space="preserve"> 2024, </w:t>
      </w:r>
      <w:r w:rsidR="007E6738">
        <w:rPr>
          <w:rFonts w:ascii="Arial" w:hAnsi="Arial" w:cs="Arial"/>
          <w:sz w:val="16"/>
          <w:szCs w:val="16"/>
        </w:rPr>
        <w:t>Adelheid Fangrath: Weniger Plastik in der Kita</w:t>
      </w:r>
      <w:r w:rsidRPr="0059778C">
        <w:rPr>
          <w:rFonts w:ascii="Arial" w:hAnsi="Arial" w:cs="Arial"/>
          <w:sz w:val="16"/>
          <w:szCs w:val="16"/>
        </w:rPr>
        <w:t xml:space="preserve"> </w:t>
      </w:r>
    </w:p>
    <w:sectPr w:rsidR="001467F0" w:rsidRPr="007E6738" w:rsidSect="00080DEF">
      <w:type w:val="continuous"/>
      <w:pgSz w:w="11906" w:h="16838"/>
      <w:pgMar w:top="851" w:right="1418" w:bottom="7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C1"/>
    <w:rsid w:val="00080DEF"/>
    <w:rsid w:val="001467F0"/>
    <w:rsid w:val="00237834"/>
    <w:rsid w:val="003772A3"/>
    <w:rsid w:val="00456B35"/>
    <w:rsid w:val="004758CB"/>
    <w:rsid w:val="004C2FC9"/>
    <w:rsid w:val="00587E60"/>
    <w:rsid w:val="007560C1"/>
    <w:rsid w:val="007E6738"/>
    <w:rsid w:val="009B68F2"/>
    <w:rsid w:val="00B54465"/>
    <w:rsid w:val="00DA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6AAE"/>
  <w15:chartTrackingRefBased/>
  <w15:docId w15:val="{E8A289FF-A2A0-4282-AAE3-FED01F4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7E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Jana</dc:creator>
  <cp:keywords/>
  <dc:description/>
  <cp:lastModifiedBy>Scholz, Jana</cp:lastModifiedBy>
  <cp:revision>7</cp:revision>
  <dcterms:created xsi:type="dcterms:W3CDTF">2024-06-19T09:33:00Z</dcterms:created>
  <dcterms:modified xsi:type="dcterms:W3CDTF">2024-06-21T07:01:00Z</dcterms:modified>
</cp:coreProperties>
</file>